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92" w:rsidRDefault="00E96A92" w:rsidP="002E1D16">
      <w:pPr>
        <w:spacing w:line="0" w:lineRule="atLeast"/>
        <w:ind w:right="1080"/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73E2005D" wp14:editId="4034DF5B">
            <wp:simplePos x="0" y="0"/>
            <wp:positionH relativeFrom="column">
              <wp:posOffset>1554480</wp:posOffset>
            </wp:positionH>
            <wp:positionV relativeFrom="paragraph">
              <wp:posOffset>-632460</wp:posOffset>
            </wp:positionV>
            <wp:extent cx="2590800" cy="781685"/>
            <wp:effectExtent l="0" t="0" r="0" b="0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A92" w:rsidRDefault="00E96A92" w:rsidP="002E1D16">
      <w:pPr>
        <w:spacing w:line="0" w:lineRule="atLeast"/>
        <w:ind w:right="1080"/>
        <w:jc w:val="center"/>
        <w:rPr>
          <w:rFonts w:cs="Arial"/>
          <w:b/>
          <w:color w:val="000000"/>
        </w:rPr>
      </w:pPr>
    </w:p>
    <w:p w:rsidR="002E1D16" w:rsidRPr="002E1D16" w:rsidRDefault="002E1D16" w:rsidP="002E1D16">
      <w:pPr>
        <w:spacing w:line="0" w:lineRule="atLeast"/>
        <w:ind w:right="1080"/>
        <w:jc w:val="center"/>
        <w:rPr>
          <w:rFonts w:cs="Arial"/>
          <w:b/>
          <w:color w:val="000000"/>
        </w:rPr>
      </w:pPr>
      <w:r w:rsidRPr="002E1D16">
        <w:rPr>
          <w:rFonts w:cs="Arial"/>
          <w:b/>
          <w:color w:val="000000"/>
        </w:rPr>
        <w:t>ENGLAND SQUASH</w:t>
      </w:r>
    </w:p>
    <w:p w:rsidR="002E1D16" w:rsidRPr="002E1D16" w:rsidRDefault="002E1D16" w:rsidP="002E1D16">
      <w:pPr>
        <w:spacing w:line="0" w:lineRule="atLeast"/>
        <w:ind w:right="1080"/>
        <w:jc w:val="center"/>
        <w:rPr>
          <w:rFonts w:cs="Arial"/>
          <w:b/>
          <w:color w:val="000000"/>
        </w:rPr>
      </w:pPr>
      <w:r w:rsidRPr="002E1D16">
        <w:rPr>
          <w:rFonts w:cs="Arial"/>
          <w:b/>
          <w:color w:val="000000"/>
        </w:rPr>
        <w:t>Use of photographic and video images of Children/Young people under the age of 18</w:t>
      </w:r>
    </w:p>
    <w:p w:rsidR="002E1D16" w:rsidRPr="002E1D16" w:rsidRDefault="002E1D16" w:rsidP="00E96A92">
      <w:pPr>
        <w:spacing w:line="0" w:lineRule="atLeast"/>
        <w:ind w:right="-46"/>
        <w:jc w:val="center"/>
        <w:rPr>
          <w:rFonts w:cs="Arial"/>
          <w:b/>
          <w:color w:val="000000"/>
        </w:rPr>
      </w:pPr>
      <w:bookmarkStart w:id="0" w:name="_GoBack"/>
      <w:bookmarkEnd w:id="0"/>
    </w:p>
    <w:p w:rsidR="002E1D16" w:rsidRPr="002E1D16" w:rsidRDefault="002E1D16" w:rsidP="002E1D16">
      <w:pPr>
        <w:spacing w:line="0" w:lineRule="atLeast"/>
        <w:ind w:right="1080"/>
        <w:jc w:val="center"/>
        <w:rPr>
          <w:rFonts w:cs="Arial"/>
          <w:b/>
          <w:color w:val="000000"/>
        </w:rPr>
      </w:pPr>
      <w:r w:rsidRPr="002E1D16">
        <w:rPr>
          <w:rFonts w:cs="Arial"/>
          <w:b/>
          <w:color w:val="000000"/>
        </w:rPr>
        <w:t>Policy Statement</w:t>
      </w:r>
    </w:p>
    <w:p w:rsidR="002E1D16" w:rsidRDefault="002E1D16" w:rsidP="002E1D16">
      <w:pPr>
        <w:spacing w:line="0" w:lineRule="atLeast"/>
        <w:ind w:left="900" w:right="1080"/>
        <w:jc w:val="center"/>
        <w:rPr>
          <w:rFonts w:cs="Arial"/>
          <w:i/>
          <w:color w:val="000000"/>
        </w:rPr>
      </w:pPr>
    </w:p>
    <w:p w:rsidR="002E1D16" w:rsidRDefault="002E1D16" w:rsidP="002E1D16">
      <w:pPr>
        <w:spacing w:line="0" w:lineRule="atLeast"/>
        <w:ind w:right="1080"/>
        <w:rPr>
          <w:rFonts w:cs="Arial"/>
          <w:color w:val="000000"/>
        </w:rPr>
      </w:pPr>
      <w:r w:rsidRPr="00501AE1">
        <w:rPr>
          <w:rFonts w:cs="Arial"/>
          <w:i/>
          <w:color w:val="000000"/>
        </w:rPr>
        <w:t>(Name of Club/Organisation)</w:t>
      </w:r>
      <w:r>
        <w:rPr>
          <w:rFonts w:cs="Arial"/>
          <w:color w:val="000000"/>
        </w:rPr>
        <w:t xml:space="preserve"> is committed to providing a safe environment for children/young people under the age of 18 to participate in squash. Essential to this commitment, is to ensure that all necessary steps are taken to protect children/young people from the inappropriate use of photographic images.</w:t>
      </w:r>
    </w:p>
    <w:p w:rsidR="002E1D16" w:rsidRDefault="002E1D16" w:rsidP="002E1D16">
      <w:pPr>
        <w:spacing w:line="0" w:lineRule="atLeast"/>
        <w:ind w:left="900" w:right="1080"/>
        <w:rPr>
          <w:rFonts w:cs="Arial"/>
          <w:color w:val="000000"/>
        </w:rPr>
      </w:pPr>
    </w:p>
    <w:p w:rsidR="002E1D16" w:rsidRDefault="002E1D16" w:rsidP="002E1D16">
      <w:pPr>
        <w:spacing w:line="0" w:lineRule="atLeast"/>
        <w:ind w:left="900" w:right="1080"/>
        <w:rPr>
          <w:rFonts w:cs="Arial"/>
          <w:color w:val="000000"/>
        </w:rPr>
      </w:pPr>
    </w:p>
    <w:p w:rsidR="002E1D16" w:rsidRPr="00501AE1" w:rsidRDefault="002E1D16" w:rsidP="002E1D16">
      <w:pPr>
        <w:spacing w:line="0" w:lineRule="atLeast"/>
        <w:ind w:right="1080"/>
        <w:rPr>
          <w:rFonts w:cs="Arial"/>
          <w:color w:val="000000"/>
        </w:rPr>
      </w:pPr>
      <w:r w:rsidRPr="00501AE1">
        <w:rPr>
          <w:rFonts w:cs="Arial"/>
          <w:i/>
          <w:color w:val="000000"/>
        </w:rPr>
        <w:t>(Name of Club/Organisation)</w:t>
      </w:r>
      <w:r>
        <w:rPr>
          <w:rFonts w:cs="Arial"/>
          <w:i/>
          <w:color w:val="000000"/>
        </w:rPr>
        <w:t xml:space="preserve"> </w:t>
      </w:r>
      <w:r w:rsidRPr="00501AE1">
        <w:rPr>
          <w:rFonts w:cs="Arial"/>
          <w:color w:val="000000"/>
        </w:rPr>
        <w:t>have adopted the</w:t>
      </w:r>
      <w:r>
        <w:rPr>
          <w:rFonts w:cs="Arial"/>
          <w:color w:val="000000"/>
        </w:rPr>
        <w:t xml:space="preserve"> following</w:t>
      </w:r>
      <w:r w:rsidRPr="00501AE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good practice guidelines i</w:t>
      </w:r>
      <w:r w:rsidRPr="00501AE1">
        <w:rPr>
          <w:rFonts w:cs="Arial"/>
          <w:color w:val="000000"/>
        </w:rPr>
        <w:t>ssued by England Squash</w:t>
      </w:r>
      <w:r>
        <w:rPr>
          <w:rFonts w:cs="Arial"/>
          <w:color w:val="000000"/>
        </w:rPr>
        <w:t>:</w:t>
      </w:r>
    </w:p>
    <w:p w:rsidR="002E1D16" w:rsidRDefault="002E1D16" w:rsidP="002E1D16">
      <w:pPr>
        <w:spacing w:line="0" w:lineRule="atLeast"/>
        <w:ind w:left="900"/>
        <w:rPr>
          <w:rFonts w:cs="Arial"/>
          <w:color w:val="000000"/>
        </w:rPr>
      </w:pPr>
    </w:p>
    <w:p w:rsidR="002E1D16" w:rsidRDefault="002E1D16" w:rsidP="002E1D16">
      <w:pPr>
        <w:spacing w:line="0" w:lineRule="atLeast"/>
        <w:rPr>
          <w:rFonts w:cs="Arial"/>
          <w:color w:val="000000"/>
        </w:rPr>
      </w:pPr>
    </w:p>
    <w:p w:rsidR="002E1D16" w:rsidRPr="00522DF9" w:rsidRDefault="002E1D16" w:rsidP="002E1D16">
      <w:pPr>
        <w:spacing w:line="0" w:lineRule="atLeast"/>
        <w:rPr>
          <w:rFonts w:cs="Arial"/>
          <w:b/>
          <w:color w:val="000000"/>
        </w:rPr>
      </w:pPr>
      <w:r w:rsidRPr="00492729">
        <w:rPr>
          <w:rFonts w:cs="Arial"/>
          <w:b/>
          <w:color w:val="000000"/>
        </w:rPr>
        <w:t>Publishing Images</w:t>
      </w:r>
    </w:p>
    <w:p w:rsidR="002E1D16" w:rsidRDefault="002E1D16" w:rsidP="002E1D16">
      <w:pPr>
        <w:pStyle w:val="ListParagraph"/>
        <w:spacing w:before="100" w:beforeAutospacing="1" w:after="40" w:line="0" w:lineRule="atLeast"/>
        <w:ind w:left="0" w:right="900"/>
        <w:rPr>
          <w:rFonts w:cs="Arial"/>
          <w:color w:val="000000"/>
        </w:rPr>
      </w:pPr>
      <w:r w:rsidRPr="002E1D16">
        <w:rPr>
          <w:rFonts w:cs="Arial"/>
          <w:color w:val="000000"/>
        </w:rPr>
        <w:t>Through the use of a Consent Form, we will ask for the permission of young players and their carers to take and use their image. If a player is named, we will avoid using their photograph</w:t>
      </w:r>
    </w:p>
    <w:p w:rsidR="002E1D16" w:rsidRPr="002E1D16" w:rsidRDefault="002E1D16" w:rsidP="002E1D16">
      <w:pPr>
        <w:pStyle w:val="ListParagraph"/>
        <w:spacing w:before="100" w:beforeAutospacing="1" w:after="40" w:line="0" w:lineRule="atLeast"/>
        <w:ind w:left="0" w:right="900"/>
        <w:rPr>
          <w:rFonts w:cs="Arial"/>
          <w:color w:val="000000"/>
        </w:rPr>
      </w:pPr>
    </w:p>
    <w:p w:rsidR="002E1D16" w:rsidRPr="002E1D16" w:rsidRDefault="002E1D16" w:rsidP="002E1D16">
      <w:pPr>
        <w:pStyle w:val="ListParagraph"/>
        <w:spacing w:before="100" w:beforeAutospacing="1" w:after="40" w:line="0" w:lineRule="atLeast"/>
        <w:ind w:left="0" w:right="900"/>
        <w:rPr>
          <w:rFonts w:cs="Arial"/>
          <w:color w:val="000000"/>
        </w:rPr>
      </w:pPr>
      <w:r w:rsidRPr="002E1D16">
        <w:rPr>
          <w:rFonts w:cs="Arial"/>
          <w:color w:val="000000"/>
        </w:rPr>
        <w:t xml:space="preserve">If a photograph is used, we will avoid naming the player. </w:t>
      </w:r>
    </w:p>
    <w:p w:rsidR="002E1D16" w:rsidRDefault="002E1D16" w:rsidP="002E1D16">
      <w:pPr>
        <w:pStyle w:val="ListParagraph"/>
        <w:spacing w:before="100" w:beforeAutospacing="1" w:after="40" w:line="0" w:lineRule="atLeast"/>
        <w:ind w:left="0" w:right="900"/>
        <w:rPr>
          <w:rFonts w:cs="Arial"/>
          <w:color w:val="000000"/>
        </w:rPr>
      </w:pPr>
      <w:r w:rsidRPr="002E1D16">
        <w:rPr>
          <w:rFonts w:cs="Arial"/>
          <w:color w:val="000000"/>
        </w:rPr>
        <w:t>We will</w:t>
      </w:r>
      <w:r w:rsidRPr="002E1D16">
        <w:rPr>
          <w:rFonts w:cs="Arial"/>
          <w:b/>
          <w:color w:val="000000"/>
        </w:rPr>
        <w:t xml:space="preserve"> NEVER</w:t>
      </w:r>
      <w:r w:rsidRPr="002E1D16">
        <w:rPr>
          <w:rFonts w:cs="Arial"/>
          <w:color w:val="000000"/>
        </w:rPr>
        <w:t xml:space="preserve"> publish personal details (email addresses, telephone numbers, addresses </w:t>
      </w:r>
      <w:proofErr w:type="spellStart"/>
      <w:r w:rsidRPr="002E1D16">
        <w:rPr>
          <w:rFonts w:cs="Arial"/>
          <w:color w:val="000000"/>
        </w:rPr>
        <w:t>etc</w:t>
      </w:r>
      <w:proofErr w:type="spellEnd"/>
      <w:r w:rsidRPr="002E1D16">
        <w:rPr>
          <w:rFonts w:cs="Arial"/>
          <w:color w:val="000000"/>
        </w:rPr>
        <w:t>) of a child/young person</w:t>
      </w:r>
    </w:p>
    <w:p w:rsidR="002E1D16" w:rsidRPr="002E1D16" w:rsidRDefault="002E1D16" w:rsidP="002E1D16">
      <w:pPr>
        <w:pStyle w:val="ListParagraph"/>
        <w:spacing w:before="100" w:beforeAutospacing="1" w:after="40" w:line="0" w:lineRule="atLeast"/>
        <w:ind w:left="0" w:right="900"/>
        <w:rPr>
          <w:rFonts w:cs="Arial"/>
          <w:color w:val="000000"/>
        </w:rPr>
      </w:pPr>
    </w:p>
    <w:p w:rsidR="002E1D16" w:rsidRPr="002E1D16" w:rsidRDefault="002E1D16" w:rsidP="002E1D16">
      <w:pPr>
        <w:pStyle w:val="ListParagraph"/>
        <w:spacing w:before="100" w:beforeAutospacing="1" w:after="40" w:line="0" w:lineRule="atLeast"/>
        <w:ind w:left="0" w:right="900"/>
        <w:rPr>
          <w:rFonts w:cs="Arial"/>
          <w:color w:val="000000"/>
        </w:rPr>
      </w:pPr>
      <w:r w:rsidRPr="002E1D16">
        <w:rPr>
          <w:rFonts w:cs="Arial"/>
          <w:color w:val="000000"/>
        </w:rPr>
        <w:t xml:space="preserve">We will only authorise the use of images of players in suitable dress (Tracksuit, on court clothing i.e. T-shirt/shorts/skirt, off court clothing) </w:t>
      </w:r>
    </w:p>
    <w:p w:rsidR="002E1D16" w:rsidRDefault="002E1D16" w:rsidP="002E1D16">
      <w:pPr>
        <w:ind w:left="900"/>
        <w:rPr>
          <w:rFonts w:cs="Arial"/>
          <w:color w:val="000000"/>
        </w:rPr>
      </w:pPr>
    </w:p>
    <w:p w:rsidR="002E1D16" w:rsidRDefault="002E1D16" w:rsidP="002E1D16">
      <w:pPr>
        <w:spacing w:line="0" w:lineRule="atLeast"/>
        <w:ind w:right="1080"/>
        <w:rPr>
          <w:rFonts w:cs="Arial"/>
          <w:b/>
          <w:color w:val="000000"/>
        </w:rPr>
      </w:pPr>
      <w:r w:rsidRPr="004A076C">
        <w:rPr>
          <w:rFonts w:cs="Arial"/>
          <w:b/>
          <w:color w:val="000000"/>
        </w:rPr>
        <w:t>Use of Photographic Filming Equipment at Squash</w:t>
      </w:r>
      <w:r>
        <w:rPr>
          <w:rFonts w:cs="Arial"/>
          <w:b/>
          <w:color w:val="000000"/>
        </w:rPr>
        <w:t xml:space="preserve"> &amp; </w:t>
      </w:r>
      <w:proofErr w:type="spellStart"/>
      <w:r>
        <w:rPr>
          <w:rFonts w:cs="Arial"/>
          <w:b/>
          <w:color w:val="000000"/>
        </w:rPr>
        <w:t>Racketball</w:t>
      </w:r>
      <w:proofErr w:type="spellEnd"/>
      <w:r w:rsidRPr="004A076C">
        <w:rPr>
          <w:rFonts w:cs="Arial"/>
          <w:b/>
          <w:color w:val="000000"/>
        </w:rPr>
        <w:t xml:space="preserve"> Events</w:t>
      </w:r>
    </w:p>
    <w:p w:rsidR="002E1D16" w:rsidRDefault="002E1D16" w:rsidP="002E1D16">
      <w:pPr>
        <w:spacing w:line="0" w:lineRule="atLeast"/>
        <w:ind w:left="900" w:right="1080"/>
        <w:rPr>
          <w:rFonts w:cs="Arial"/>
          <w:b/>
          <w:color w:val="000000"/>
        </w:rPr>
      </w:pPr>
    </w:p>
    <w:p w:rsidR="002E1D16" w:rsidRDefault="002E1D16" w:rsidP="002E1D16">
      <w:pPr>
        <w:spacing w:line="0" w:lineRule="atLeast"/>
        <w:ind w:right="1080"/>
        <w:rPr>
          <w:rFonts w:cs="Arial"/>
          <w:color w:val="000000"/>
        </w:rPr>
      </w:pPr>
      <w:r w:rsidRPr="00501AE1">
        <w:rPr>
          <w:rFonts w:cs="Arial"/>
          <w:i/>
          <w:color w:val="000000"/>
        </w:rPr>
        <w:t>(Name of Club/Organisation)</w:t>
      </w:r>
      <w:r>
        <w:rPr>
          <w:rFonts w:cs="Arial"/>
          <w:color w:val="000000"/>
        </w:rPr>
        <w:t xml:space="preserve"> will:</w:t>
      </w:r>
    </w:p>
    <w:p w:rsidR="002E1D16" w:rsidRPr="00181288" w:rsidRDefault="002E1D16" w:rsidP="002E1D16">
      <w:pPr>
        <w:ind w:left="1260" w:right="1080"/>
        <w:rPr>
          <w:rFonts w:cs="Arial"/>
          <w:color w:val="000000"/>
        </w:rPr>
      </w:pPr>
    </w:p>
    <w:p w:rsidR="002E1D16" w:rsidRDefault="002E1D16" w:rsidP="002E1D16">
      <w:pPr>
        <w:ind w:right="1080"/>
        <w:rPr>
          <w:rFonts w:cs="Arial"/>
          <w:color w:val="000000"/>
        </w:rPr>
      </w:pPr>
      <w:r w:rsidRPr="00181288">
        <w:rPr>
          <w:rFonts w:cs="Arial"/>
          <w:color w:val="000000"/>
        </w:rPr>
        <w:t xml:space="preserve">Inform </w:t>
      </w:r>
      <w:r>
        <w:rPr>
          <w:rFonts w:cs="Arial"/>
          <w:color w:val="000000"/>
        </w:rPr>
        <w:t>players</w:t>
      </w:r>
      <w:r w:rsidRPr="00181288">
        <w:rPr>
          <w:rFonts w:cs="Arial"/>
          <w:color w:val="000000"/>
        </w:rPr>
        <w:t xml:space="preserve"> and parents that a photographer will be in attendance at an event and ensure they consent to both the taking and publi</w:t>
      </w:r>
      <w:r>
        <w:rPr>
          <w:rFonts w:cs="Arial"/>
          <w:color w:val="000000"/>
        </w:rPr>
        <w:t>cation of films or photographs</w:t>
      </w:r>
    </w:p>
    <w:p w:rsidR="002E1D16" w:rsidRPr="00181288" w:rsidRDefault="002E1D16" w:rsidP="002E1D16">
      <w:pPr>
        <w:ind w:right="1080"/>
        <w:rPr>
          <w:rFonts w:cs="Arial"/>
          <w:color w:val="000000"/>
        </w:rPr>
      </w:pP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>Require parents, spectators and authorised photographers (e.g. press) to register at an event if they wish to use any photographic equipment including mobile phones with photographic technology.</w:t>
      </w:r>
    </w:p>
    <w:p w:rsidR="002E1D16" w:rsidRDefault="002E1D16" w:rsidP="002E1D16">
      <w:pPr>
        <w:ind w:right="1080"/>
        <w:rPr>
          <w:rFonts w:cs="Arial"/>
          <w:color w:val="000000"/>
        </w:rPr>
      </w:pP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 xml:space="preserve">Issue </w:t>
      </w:r>
      <w:proofErr w:type="gramStart"/>
      <w:r w:rsidRPr="00EF1D71">
        <w:rPr>
          <w:rFonts w:cs="Arial"/>
          <w:color w:val="000000"/>
        </w:rPr>
        <w:t>an identification</w:t>
      </w:r>
      <w:proofErr w:type="gramEnd"/>
      <w:r w:rsidRPr="00EF1D71">
        <w:rPr>
          <w:rFonts w:cs="Arial"/>
          <w:color w:val="000000"/>
        </w:rPr>
        <w:t xml:space="preserve"> pass which must be worn and clearly visible at all times during the event</w:t>
      </w:r>
    </w:p>
    <w:p w:rsidR="002E1D16" w:rsidRDefault="002E1D16" w:rsidP="002E1D16">
      <w:pPr>
        <w:ind w:right="1080"/>
        <w:rPr>
          <w:rFonts w:cs="Arial"/>
          <w:color w:val="000000"/>
        </w:rPr>
      </w:pP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>Not allow unsupervised access to players or one to one photo sessions at events</w:t>
      </w:r>
    </w:p>
    <w:p w:rsidR="002E1D16" w:rsidRDefault="002E1D16" w:rsidP="002E1D16">
      <w:pPr>
        <w:ind w:right="1080"/>
        <w:rPr>
          <w:rFonts w:cs="Arial"/>
          <w:color w:val="000000"/>
        </w:rPr>
      </w:pP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 xml:space="preserve">Not approve/allow photo sessions outside the events or at a </w:t>
      </w:r>
      <w:proofErr w:type="gramStart"/>
      <w:r w:rsidRPr="00EF1D71">
        <w:rPr>
          <w:rFonts w:cs="Arial"/>
          <w:color w:val="000000"/>
        </w:rPr>
        <w:t>players</w:t>
      </w:r>
      <w:proofErr w:type="gramEnd"/>
      <w:r w:rsidRPr="00EF1D71">
        <w:rPr>
          <w:rFonts w:cs="Arial"/>
          <w:color w:val="000000"/>
        </w:rPr>
        <w:t xml:space="preserve"> home</w:t>
      </w: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 xml:space="preserve">Act on the concerns of any players and parents regarding the inappropriate use of photographic equipment </w:t>
      </w:r>
    </w:p>
    <w:p w:rsidR="002E1D16" w:rsidRDefault="002E1D16" w:rsidP="002E1D16">
      <w:pPr>
        <w:ind w:right="1080"/>
        <w:rPr>
          <w:rFonts w:cs="Arial"/>
          <w:color w:val="000000"/>
        </w:rPr>
      </w:pP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 xml:space="preserve">Inform children/young people and their parents/carers if video equipment is to be used as a coaching aid. </w:t>
      </w:r>
      <w:proofErr w:type="gramStart"/>
      <w:r w:rsidRPr="00EF1D71">
        <w:rPr>
          <w:rFonts w:cs="Arial"/>
          <w:color w:val="000000"/>
        </w:rPr>
        <w:t>Consents?</w:t>
      </w:r>
      <w:proofErr w:type="gramEnd"/>
    </w:p>
    <w:p w:rsidR="002E1D16" w:rsidRDefault="002E1D16" w:rsidP="002E1D16">
      <w:pPr>
        <w:ind w:right="1080"/>
        <w:rPr>
          <w:rFonts w:cs="Arial"/>
          <w:color w:val="000000"/>
        </w:rPr>
      </w:pPr>
    </w:p>
    <w:p w:rsidR="002E1D16" w:rsidRPr="00EF1D71" w:rsidRDefault="002E1D16" w:rsidP="002E1D16">
      <w:pPr>
        <w:ind w:right="1080"/>
        <w:rPr>
          <w:rFonts w:cs="Arial"/>
          <w:color w:val="000000"/>
        </w:rPr>
      </w:pPr>
      <w:r w:rsidRPr="00EF1D71">
        <w:rPr>
          <w:rFonts w:cs="Arial"/>
          <w:color w:val="000000"/>
        </w:rPr>
        <w:t>Ensure that any photographic images taken and used will be stored safely</w:t>
      </w:r>
    </w:p>
    <w:p w:rsidR="00610B48" w:rsidRDefault="00E96A92" w:rsidP="002E1D16"/>
    <w:sectPr w:rsidR="00610B48" w:rsidSect="00E96A92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ED1"/>
    <w:multiLevelType w:val="hybridMultilevel"/>
    <w:tmpl w:val="DC34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38B5"/>
    <w:multiLevelType w:val="hybridMultilevel"/>
    <w:tmpl w:val="4F027C4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44276EE"/>
    <w:multiLevelType w:val="hybridMultilevel"/>
    <w:tmpl w:val="B5C497A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6"/>
    <w:rsid w:val="002E1D16"/>
    <w:rsid w:val="00714A1A"/>
    <w:rsid w:val="008050B1"/>
    <w:rsid w:val="00E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16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16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2016-06-06T13:23:00Z</dcterms:created>
  <dcterms:modified xsi:type="dcterms:W3CDTF">2016-06-06T13:46:00Z</dcterms:modified>
</cp:coreProperties>
</file>